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7DD6">
      <w:pPr>
        <w:ind w:right="601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年会计与商业管理案例竞赛参赛登记表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1355"/>
        <w:gridCol w:w="63"/>
        <w:gridCol w:w="1376"/>
        <w:gridCol w:w="175"/>
        <w:gridCol w:w="1355"/>
        <w:gridCol w:w="1530"/>
      </w:tblGrid>
      <w:tr w14:paraId="5A7B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 w14:paraId="0A50E5F1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参赛院校基本信息</w:t>
            </w:r>
          </w:p>
        </w:tc>
      </w:tr>
      <w:tr w14:paraId="48B9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122" w:type="dxa"/>
            <w:vAlign w:val="center"/>
          </w:tcPr>
          <w:p w14:paraId="4476F62C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71" w:type="dxa"/>
            <w:gridSpan w:val="7"/>
          </w:tcPr>
          <w:p w14:paraId="5B7623A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（盖章）</w:t>
            </w:r>
          </w:p>
        </w:tc>
      </w:tr>
      <w:tr w14:paraId="6B2D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2122" w:type="dxa"/>
            <w:vAlign w:val="center"/>
          </w:tcPr>
          <w:p w14:paraId="54D6D4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院校类别</w:t>
            </w:r>
          </w:p>
          <w:p w14:paraId="7DDDCDD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（可多选）</w:t>
            </w:r>
          </w:p>
          <w:p w14:paraId="2236BE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用“√”填写</w:t>
            </w:r>
          </w:p>
        </w:tc>
        <w:tc>
          <w:tcPr>
            <w:tcW w:w="7271" w:type="dxa"/>
            <w:gridSpan w:val="7"/>
          </w:tcPr>
          <w:p w14:paraId="0C56702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 xml:space="preserve">11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sz w:val="28"/>
                <w:szCs w:val="28"/>
              </w:rPr>
              <w:t xml:space="preserve">85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双一流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  <w:p w14:paraId="6DA541A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国家骨干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国家示范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双高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</w:tc>
      </w:tr>
      <w:tr w14:paraId="547B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122" w:type="dxa"/>
            <w:vAlign w:val="center"/>
          </w:tcPr>
          <w:p w14:paraId="2B71D51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  <w:p w14:paraId="0497CAB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（含邮编）</w:t>
            </w:r>
          </w:p>
        </w:tc>
        <w:tc>
          <w:tcPr>
            <w:tcW w:w="7271" w:type="dxa"/>
            <w:gridSpan w:val="7"/>
          </w:tcPr>
          <w:p w14:paraId="2F3CC7B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BF0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1432BC3C"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单位网站</w:t>
            </w:r>
          </w:p>
        </w:tc>
        <w:tc>
          <w:tcPr>
            <w:tcW w:w="7271" w:type="dxa"/>
            <w:gridSpan w:val="7"/>
          </w:tcPr>
          <w:p w14:paraId="3BD72E7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2F2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E523DB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负责教师姓名</w:t>
            </w:r>
          </w:p>
        </w:tc>
        <w:tc>
          <w:tcPr>
            <w:tcW w:w="1417" w:type="dxa"/>
          </w:tcPr>
          <w:p w14:paraId="195D630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1418" w:type="dxa"/>
            <w:gridSpan w:val="2"/>
          </w:tcPr>
          <w:p w14:paraId="4B0B9A7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所在专业</w:t>
            </w:r>
          </w:p>
        </w:tc>
        <w:tc>
          <w:tcPr>
            <w:tcW w:w="1376" w:type="dxa"/>
          </w:tcPr>
          <w:p w14:paraId="604FDB0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530" w:type="dxa"/>
            <w:gridSpan w:val="2"/>
          </w:tcPr>
          <w:p w14:paraId="70E5C3C5"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530" w:type="dxa"/>
          </w:tcPr>
          <w:p w14:paraId="74EAC6DE"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</w:tr>
      <w:tr w14:paraId="6D78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22" w:type="dxa"/>
            <w:vAlign w:val="center"/>
          </w:tcPr>
          <w:p w14:paraId="5F452C3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37F09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AD3ADA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C364B0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030075D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5599F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1C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2" w:type="dxa"/>
            <w:vAlign w:val="center"/>
          </w:tcPr>
          <w:p w14:paraId="5F8F575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16E0C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C956EF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B7C9CE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49E60E6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D6316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01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 w14:paraId="4906301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271" w:type="dxa"/>
            <w:gridSpan w:val="7"/>
            <w:tcBorders>
              <w:bottom w:val="single" w:color="auto" w:sz="4" w:space="0"/>
            </w:tcBorders>
          </w:tcPr>
          <w:p w14:paraId="4F84A86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高职组：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  <w:p w14:paraId="1B0CD8F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  <w:tr w14:paraId="6B1A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2F3449B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拟推荐竞赛执委会委员的基本信息</w:t>
            </w:r>
          </w:p>
        </w:tc>
      </w:tr>
      <w:tr w14:paraId="2C2B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53416D3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772" w:type="dxa"/>
            <w:gridSpan w:val="2"/>
          </w:tcPr>
          <w:p w14:paraId="39378C5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7291C9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885" w:type="dxa"/>
            <w:gridSpan w:val="2"/>
          </w:tcPr>
          <w:p w14:paraId="39F1B3E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C6A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03E9385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772" w:type="dxa"/>
            <w:gridSpan w:val="2"/>
          </w:tcPr>
          <w:p w14:paraId="61EB278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58FC91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885" w:type="dxa"/>
            <w:gridSpan w:val="2"/>
          </w:tcPr>
          <w:p w14:paraId="65C2944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3E0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5C14224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电话（含区号）</w:t>
            </w:r>
          </w:p>
        </w:tc>
        <w:tc>
          <w:tcPr>
            <w:tcW w:w="2772" w:type="dxa"/>
            <w:gridSpan w:val="2"/>
          </w:tcPr>
          <w:p w14:paraId="5843C2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DE57D2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2885" w:type="dxa"/>
            <w:gridSpan w:val="2"/>
          </w:tcPr>
          <w:p w14:paraId="2B4D599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4F33D29"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前将该表反馈至中国贸促会商业行业委员会教育培训部邮箱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sdhuizhan10</w:t>
      </w:r>
      <w:r>
        <w:rPr>
          <w:rFonts w:hint="eastAsia" w:ascii="仿宋_GB2312" w:hAnsi="仿宋" w:eastAsia="仿宋_GB2312"/>
          <w:sz w:val="32"/>
          <w:szCs w:val="32"/>
        </w:rPr>
        <w:t>@163.com。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F3E0">
    <w:pPr>
      <w:pStyle w:val="2"/>
      <w:jc w:val="center"/>
      <w:rPr>
        <w:rFonts w:ascii="Cambria" w:hAnsi="Cambria"/>
        <w:sz w:val="28"/>
        <w:szCs w:val="28"/>
      </w:rPr>
    </w:pPr>
  </w:p>
  <w:p w14:paraId="65C77E6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MjlkMjI0YWNmNWFjODZiYjM3ZmRlYjk3ZTMyOWEifQ=="/>
  </w:docVars>
  <w:rsids>
    <w:rsidRoot w:val="001C4520"/>
    <w:rsid w:val="001C4520"/>
    <w:rsid w:val="00575003"/>
    <w:rsid w:val="006116DC"/>
    <w:rsid w:val="00C50A43"/>
    <w:rsid w:val="097264B4"/>
    <w:rsid w:val="20D62FC8"/>
    <w:rsid w:val="36205592"/>
    <w:rsid w:val="38897120"/>
    <w:rsid w:val="4424768B"/>
    <w:rsid w:val="4C887F0D"/>
    <w:rsid w:val="5B0E36A7"/>
    <w:rsid w:val="63E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249</Characters>
  <Lines>2</Lines>
  <Paragraphs>1</Paragraphs>
  <TotalTime>2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2909</dc:creator>
  <cp:lastModifiedBy>石昊杰骑驴带你飞</cp:lastModifiedBy>
  <dcterms:modified xsi:type="dcterms:W3CDTF">2025-09-05T07:05:31Z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863BEB3B10D8413AA2745C7EA64357CF_13</vt:lpwstr>
  </property>
  <property fmtid="{D5CDD505-2E9C-101B-9397-08002B2CF9AE}" pid="4" name="KSOTemplateDocerSaveRecord">
    <vt:lpwstr>eyJoZGlkIjoiNzg4MTBkOTQ2NmVlMWI1NGQyYzQ2MGI1OTllNmE1NjYiLCJ1c2VySWQiOiIxMDUyNTM3NTY5In0=</vt:lpwstr>
  </property>
</Properties>
</file>